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6B" w:rsidRDefault="00F92D6B" w:rsidP="00F92D6B">
      <w:r>
        <w:t>October 27, 2020</w:t>
      </w:r>
    </w:p>
    <w:p w:rsidR="00F92D6B" w:rsidRDefault="00F92D6B" w:rsidP="00F92D6B">
      <w:r>
        <w:t>To Our Springboro Families:</w:t>
      </w:r>
    </w:p>
    <w:p w:rsidR="00F92D6B" w:rsidRDefault="00F92D6B" w:rsidP="00F92D6B">
      <w:r>
        <w:t>This message is in regards to school fees for the 2020-2021 school year. As we’re all well aware, this school year is unlike any other. In particular, as it relates to school fees, we wanted to share a few details on the particulars of school fees given the structure of this current school year.</w:t>
      </w:r>
    </w:p>
    <w:p w:rsidR="00F92D6B" w:rsidRDefault="00F92D6B" w:rsidP="00F92D6B">
      <w:r>
        <w:t>As all students in Springboro Schools are given the option of transitioning between our Model A (in-person) and Model B (at-home/virtual) by quarter, this proves difficult when assessing school fees mid-year. Given this, we will review the school fees for our Model B students at the conclusion of the school year. In the event a Model B student did not receive all items within the school fee structure, those particular fees (or fee) will be prorated by quarter, and a credit or refund will be applied. Again, this will be done so at the end of this school year for any student who was in Model B during a particular quarter.</w:t>
      </w:r>
    </w:p>
    <w:p w:rsidR="00B14DA8" w:rsidRPr="00F92D6B" w:rsidRDefault="00F92D6B" w:rsidP="00F92D6B">
      <w:bookmarkStart w:id="0" w:name="_GoBack"/>
      <w:bookmarkEnd w:id="0"/>
      <w:r>
        <w:t>Thank you. Have a great day.</w:t>
      </w:r>
    </w:p>
    <w:sectPr w:rsidR="00B14DA8" w:rsidRPr="00F92D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D6B" w:rsidRDefault="00F92D6B" w:rsidP="00F92D6B">
      <w:pPr>
        <w:spacing w:after="0" w:line="240" w:lineRule="auto"/>
      </w:pPr>
      <w:r>
        <w:separator/>
      </w:r>
    </w:p>
  </w:endnote>
  <w:endnote w:type="continuationSeparator" w:id="0">
    <w:p w:rsidR="00F92D6B" w:rsidRDefault="00F92D6B" w:rsidP="00F9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6B" w:rsidRDefault="00F92D6B">
    <w:pPr>
      <w:pStyle w:val="Footer"/>
    </w:pPr>
    <w:r>
      <w:rPr>
        <w:noProof/>
      </w:rPr>
      <w:drawing>
        <wp:inline distT="0" distB="0" distL="0" distR="0">
          <wp:extent cx="5943600" cy="10807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ringboroSchools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D6B" w:rsidRDefault="00F92D6B" w:rsidP="00F92D6B">
      <w:pPr>
        <w:spacing w:after="0" w:line="240" w:lineRule="auto"/>
      </w:pPr>
      <w:r>
        <w:separator/>
      </w:r>
    </w:p>
  </w:footnote>
  <w:footnote w:type="continuationSeparator" w:id="0">
    <w:p w:rsidR="00F92D6B" w:rsidRDefault="00F92D6B" w:rsidP="00F9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D6B" w:rsidRDefault="00F92D6B">
    <w:pPr>
      <w:pStyle w:val="Header"/>
    </w:pPr>
    <w:r>
      <w:rPr>
        <w:noProof/>
      </w:rPr>
      <w:drawing>
        <wp:inline distT="0" distB="0" distL="0" distR="0">
          <wp:extent cx="5943600" cy="10807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ingboroSchools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2D6B" w:rsidRDefault="00F92D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A8"/>
    <w:rsid w:val="00214435"/>
    <w:rsid w:val="00926469"/>
    <w:rsid w:val="00956191"/>
    <w:rsid w:val="00B14DA8"/>
    <w:rsid w:val="00F92D6B"/>
    <w:rsid w:val="00F94D5E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DF95822-7ED9-4B6F-8A4D-0DE8554B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14DA8"/>
  </w:style>
  <w:style w:type="character" w:customStyle="1" w:styleId="gmaildefault">
    <w:name w:val="gmail_default"/>
    <w:basedOn w:val="DefaultParagraphFont"/>
    <w:rsid w:val="00926469"/>
  </w:style>
  <w:style w:type="paragraph" w:styleId="Header">
    <w:name w:val="header"/>
    <w:basedOn w:val="Normal"/>
    <w:link w:val="HeaderChar"/>
    <w:uiPriority w:val="99"/>
    <w:unhideWhenUsed/>
    <w:rsid w:val="00F9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D6B"/>
  </w:style>
  <w:style w:type="paragraph" w:styleId="Footer">
    <w:name w:val="footer"/>
    <w:basedOn w:val="Normal"/>
    <w:link w:val="FooterChar"/>
    <w:uiPriority w:val="99"/>
    <w:unhideWhenUsed/>
    <w:rsid w:val="00F9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2</cp:revision>
  <dcterms:created xsi:type="dcterms:W3CDTF">2020-10-27T14:51:00Z</dcterms:created>
  <dcterms:modified xsi:type="dcterms:W3CDTF">2020-10-27T18:27:00Z</dcterms:modified>
</cp:coreProperties>
</file>